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jc w:val="center"/>
        <w:tblCellSpacing w:w="0" w:type="dxa"/>
        <w:shd w:val="clear" w:color="auto" w:fill="4A99DB"/>
        <w:tblCellMar>
          <w:top w:w="180" w:type="dxa"/>
          <w:left w:w="180" w:type="dxa"/>
          <w:bottom w:w="180" w:type="dxa"/>
          <w:right w:w="180" w:type="dxa"/>
        </w:tblCellMar>
        <w:tblLook w:val="04A0" w:firstRow="1" w:lastRow="0" w:firstColumn="1" w:lastColumn="0" w:noHBand="0" w:noVBand="1"/>
      </w:tblPr>
      <w:tblGrid>
        <w:gridCol w:w="9405"/>
      </w:tblGrid>
      <w:tr w:rsidR="003C3887" w:rsidRPr="003C3887" w:rsidTr="003C3887">
        <w:trPr>
          <w:trHeight w:val="795"/>
          <w:tblCellSpacing w:w="0" w:type="dxa"/>
          <w:jc w:val="center"/>
        </w:trPr>
        <w:tc>
          <w:tcPr>
            <w:tcW w:w="0" w:type="auto"/>
            <w:shd w:val="clear" w:color="auto" w:fill="4A99DB"/>
            <w:vAlign w:val="center"/>
            <w:hideMark/>
          </w:tcPr>
          <w:p w:rsidR="003C3887" w:rsidRPr="003C3887" w:rsidRDefault="003C3887" w:rsidP="003C3887">
            <w:pPr>
              <w:spacing w:after="0" w:line="480" w:lineRule="atLeast"/>
              <w:jc w:val="center"/>
              <w:rPr>
                <w:rFonts w:ascii="Gill Sans MT" w:eastAsia="Times New Roman" w:hAnsi="Gill Sans MT" w:cs="Arial"/>
                <w:sz w:val="48"/>
                <w:szCs w:val="48"/>
              </w:rPr>
            </w:pPr>
            <w:r w:rsidRPr="003C3887">
              <w:rPr>
                <w:rFonts w:ascii="Gill Sans MT" w:eastAsia="Times New Roman" w:hAnsi="Gill Sans MT" w:cs="Arial"/>
                <w:b/>
                <w:bCs/>
                <w:color w:val="680325"/>
                <w:sz w:val="48"/>
                <w:szCs w:val="48"/>
              </w:rPr>
              <w:t>Journey Into Righteous Living</w:t>
            </w:r>
          </w:p>
        </w:tc>
      </w:tr>
      <w:tr w:rsidR="003C3887" w:rsidRPr="003C3887" w:rsidTr="003C3887">
        <w:trPr>
          <w:trHeight w:val="3720"/>
          <w:tblCellSpacing w:w="0" w:type="dxa"/>
          <w:jc w:val="center"/>
        </w:trPr>
        <w:tc>
          <w:tcPr>
            <w:tcW w:w="0" w:type="auto"/>
            <w:shd w:val="clear" w:color="auto" w:fill="FFFFFF"/>
            <w:vAlign w:val="center"/>
            <w:hideMark/>
          </w:tcPr>
          <w:p w:rsidR="003C3887" w:rsidRPr="003C3887" w:rsidRDefault="003C3887" w:rsidP="003C3887">
            <w:pPr>
              <w:spacing w:before="100" w:beforeAutospacing="1" w:after="100" w:afterAutospacing="1" w:line="240" w:lineRule="atLeast"/>
              <w:rPr>
                <w:rFonts w:ascii="Arial" w:eastAsia="Times New Roman" w:hAnsi="Arial" w:cs="Arial"/>
                <w:sz w:val="24"/>
                <w:szCs w:val="24"/>
              </w:rPr>
            </w:pPr>
            <w:r w:rsidRPr="003C3887">
              <w:rPr>
                <w:rFonts w:ascii="Arial" w:eastAsia="Times New Roman" w:hAnsi="Arial" w:cs="Arial"/>
                <w:noProof/>
                <w:sz w:val="24"/>
                <w:szCs w:val="24"/>
              </w:rPr>
              <w:drawing>
                <wp:anchor distT="57150" distB="57150" distL="57150" distR="57150" simplePos="0" relativeHeight="251659264" behindDoc="0" locked="0" layoutInCell="1" allowOverlap="0" wp14:anchorId="5ECA6B37" wp14:editId="1680001D">
                  <wp:simplePos x="0" y="0"/>
                  <wp:positionH relativeFrom="column">
                    <wp:align>left</wp:align>
                  </wp:positionH>
                  <wp:positionV relativeFrom="line">
                    <wp:posOffset>0</wp:posOffset>
                  </wp:positionV>
                  <wp:extent cx="1762125" cy="2133600"/>
                  <wp:effectExtent l="0" t="0" r="9525" b="0"/>
                  <wp:wrapSquare wrapText="bothSides"/>
                  <wp:docPr id="1" name="Picture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3887">
              <w:rPr>
                <w:rFonts w:ascii="Verdana" w:eastAsia="Times New Roman" w:hAnsi="Verdana" w:cs="Arial"/>
                <w:b/>
                <w:bCs/>
                <w:sz w:val="20"/>
                <w:szCs w:val="20"/>
              </w:rPr>
              <w:t>This is a 13-lesson study of the </w:t>
            </w:r>
            <w:r w:rsidRPr="003C3887">
              <w:rPr>
                <w:rFonts w:ascii="Verdana" w:eastAsia="Times New Roman" w:hAnsi="Verdana" w:cs="Arial"/>
                <w:b/>
                <w:bCs/>
                <w:color w:val="680325"/>
                <w:sz w:val="20"/>
                <w:szCs w:val="20"/>
              </w:rPr>
              <w:t>Ten Commandments</w:t>
            </w:r>
            <w:r w:rsidRPr="003C3887">
              <w:rPr>
                <w:rFonts w:ascii="Verdana" w:eastAsia="Times New Roman" w:hAnsi="Verdana" w:cs="Arial"/>
                <w:b/>
                <w:bCs/>
                <w:sz w:val="20"/>
                <w:szCs w:val="20"/>
              </w:rPr>
              <w:t>. The first four commandments reveal how to have a right relationship with God and the last six how to have right relationships with people.  They add up to a "journey into righteous living."</w:t>
            </w:r>
          </w:p>
          <w:p w:rsidR="003C3887" w:rsidRPr="003C3887" w:rsidRDefault="003C3887" w:rsidP="003C3887">
            <w:pPr>
              <w:spacing w:before="100" w:beforeAutospacing="1" w:after="100" w:afterAutospacing="1" w:line="240" w:lineRule="atLeast"/>
              <w:rPr>
                <w:rFonts w:ascii="Arial" w:eastAsia="Times New Roman" w:hAnsi="Arial" w:cs="Arial"/>
                <w:sz w:val="24"/>
                <w:szCs w:val="24"/>
              </w:rPr>
            </w:pPr>
            <w:r w:rsidRPr="003C3887">
              <w:rPr>
                <w:rFonts w:ascii="Verdana" w:eastAsia="Times New Roman" w:hAnsi="Verdana" w:cs="Arial"/>
                <w:b/>
                <w:bCs/>
                <w:sz w:val="20"/>
                <w:szCs w:val="20"/>
              </w:rPr>
              <w:t>Lesson titles include: </w:t>
            </w:r>
            <w:r w:rsidRPr="003C3887">
              <w:rPr>
                <w:rFonts w:ascii="Verdana" w:eastAsia="Times New Roman" w:hAnsi="Verdana" w:cs="Arial"/>
                <w:b/>
                <w:bCs/>
                <w:i/>
                <w:iCs/>
                <w:sz w:val="20"/>
                <w:szCs w:val="20"/>
              </w:rPr>
              <w:t>The Secret of True Happiness, Getting Your Priorities in Order, Avoiding Modern Idols, Using God's Name Properly, Preventing Burnout, Raising Kids Who Will Honor You, Alleviating Your Anger, Arming Him Against Adultery, Arming Her Against Adultery, Integrity Check-up, Truth or Consequences?, Finding True Contentment, </w:t>
            </w:r>
            <w:r w:rsidRPr="003C3887">
              <w:rPr>
                <w:rFonts w:ascii="Verdana" w:eastAsia="Times New Roman" w:hAnsi="Verdana" w:cs="Arial"/>
                <w:b/>
                <w:bCs/>
                <w:sz w:val="20"/>
                <w:szCs w:val="20"/>
              </w:rPr>
              <w:t>and</w:t>
            </w:r>
            <w:r w:rsidR="005968CE">
              <w:rPr>
                <w:rFonts w:ascii="Verdana" w:eastAsia="Times New Roman" w:hAnsi="Verdana" w:cs="Arial"/>
                <w:b/>
                <w:bCs/>
                <w:sz w:val="20"/>
                <w:szCs w:val="20"/>
              </w:rPr>
              <w:t xml:space="preserve"> </w:t>
            </w:r>
            <w:bookmarkStart w:id="0" w:name="_GoBack"/>
            <w:bookmarkEnd w:id="0"/>
            <w:r w:rsidRPr="003C3887">
              <w:rPr>
                <w:rFonts w:ascii="Verdana" w:eastAsia="Times New Roman" w:hAnsi="Verdana" w:cs="Arial"/>
                <w:b/>
                <w:bCs/>
                <w:i/>
                <w:iCs/>
                <w:sz w:val="20"/>
                <w:szCs w:val="20"/>
              </w:rPr>
              <w:t>Obeying the Greatest Commandments</w:t>
            </w:r>
            <w:r w:rsidRPr="003C3887">
              <w:rPr>
                <w:rFonts w:ascii="Verdana" w:eastAsia="Times New Roman" w:hAnsi="Verdana" w:cs="Arial"/>
                <w:b/>
                <w:bCs/>
                <w:sz w:val="20"/>
                <w:szCs w:val="20"/>
              </w:rPr>
              <w:t>.</w:t>
            </w:r>
            <w:r w:rsidRPr="003C3887">
              <w:rPr>
                <w:rFonts w:ascii="Arial" w:eastAsia="Times New Roman" w:hAnsi="Arial" w:cs="Arial"/>
                <w:sz w:val="24"/>
                <w:szCs w:val="24"/>
              </w:rPr>
              <w:t> </w:t>
            </w:r>
          </w:p>
        </w:tc>
      </w:tr>
    </w:tbl>
    <w:p w:rsidR="00B529C3" w:rsidRDefault="00B529C3"/>
    <w:sectPr w:rsidR="00B52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87"/>
    <w:rsid w:val="003C3887"/>
    <w:rsid w:val="005968CE"/>
    <w:rsid w:val="00B5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3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Chancellor Hollins</dc:creator>
  <cp:lastModifiedBy>Chancellor Hollins</cp:lastModifiedBy>
  <cp:revision>2</cp:revision>
  <dcterms:created xsi:type="dcterms:W3CDTF">2014-09-16T20:58:00Z</dcterms:created>
  <dcterms:modified xsi:type="dcterms:W3CDTF">2014-09-16T20:58:00Z</dcterms:modified>
</cp:coreProperties>
</file>